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F1" w:rsidRDefault="006966F1" w:rsidP="006966F1">
      <w:pPr>
        <w:widowControl w:val="0"/>
        <w:autoSpaceDE w:val="0"/>
        <w:autoSpaceDN w:val="0"/>
        <w:adjustRightInd w:val="0"/>
        <w:jc w:val="center"/>
        <w:rPr>
          <w:rFonts w:ascii="Impact" w:hAnsi="Impact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191770</wp:posOffset>
            </wp:positionV>
            <wp:extent cx="1371600" cy="604520"/>
            <wp:effectExtent l="0" t="0" r="0" b="5080"/>
            <wp:wrapNone/>
            <wp:docPr id="2" name="Obrázek 2" descr="Logo Jč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č kra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None/>
            <wp:docPr id="1" name="Obrázek 1" descr="logo kopie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opie mal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sz w:val="32"/>
          <w:szCs w:val="32"/>
        </w:rPr>
        <w:t>Centrum sociálních služeb Jindřichův Hradec</w:t>
      </w:r>
    </w:p>
    <w:p w:rsidR="006966F1" w:rsidRDefault="006966F1" w:rsidP="006966F1">
      <w:pPr>
        <w:pStyle w:val="Nadpis2"/>
        <w:rPr>
          <w:sz w:val="14"/>
        </w:rPr>
      </w:pPr>
      <w:r>
        <w:rPr>
          <w:sz w:val="14"/>
        </w:rPr>
        <w:t>Česká 1175, Jindřichův Hradec II, 377 01, IČO 750 111 91, ČSOB 220196017/0300</w:t>
      </w:r>
    </w:p>
    <w:p w:rsidR="006966F1" w:rsidRDefault="006966F1" w:rsidP="006966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6966F1" w:rsidRDefault="006966F1" w:rsidP="006966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Domov seniorů Jindřichův Hradec</w:t>
      </w:r>
    </w:p>
    <w:p w:rsidR="006966F1" w:rsidRDefault="006966F1" w:rsidP="006966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Otín 103</w:t>
      </w:r>
    </w:p>
    <w:p w:rsidR="006966F1" w:rsidRDefault="006966F1" w:rsidP="006966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377 01 Jindřichův Hradec</w:t>
      </w:r>
    </w:p>
    <w:p w:rsidR="006966F1" w:rsidRDefault="006966F1" w:rsidP="006966F1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Česká republika</w:t>
      </w:r>
    </w:p>
    <w:p w:rsidR="005E6E42" w:rsidRDefault="005E6E42" w:rsidP="002B50AA">
      <w:pPr>
        <w:jc w:val="center"/>
        <w:rPr>
          <w:b/>
          <w:sz w:val="28"/>
          <w:szCs w:val="28"/>
          <w:u w:val="single"/>
        </w:rPr>
      </w:pPr>
    </w:p>
    <w:p w:rsidR="00575D71" w:rsidRPr="002B50AA" w:rsidRDefault="006966F1" w:rsidP="002B50AA">
      <w:pPr>
        <w:jc w:val="center"/>
        <w:rPr>
          <w:b/>
          <w:sz w:val="28"/>
          <w:szCs w:val="28"/>
          <w:u w:val="single"/>
        </w:rPr>
      </w:pPr>
      <w:r w:rsidRPr="002B50AA">
        <w:rPr>
          <w:b/>
          <w:sz w:val="28"/>
          <w:szCs w:val="28"/>
          <w:u w:val="single"/>
        </w:rPr>
        <w:t>Informace o poskytované sociální službě</w:t>
      </w:r>
    </w:p>
    <w:p w:rsidR="006966F1" w:rsidRDefault="006966F1"/>
    <w:p w:rsidR="006966F1" w:rsidRPr="00F659DF" w:rsidRDefault="006966F1" w:rsidP="007E19BE">
      <w:pPr>
        <w:jc w:val="center"/>
        <w:rPr>
          <w:sz w:val="28"/>
          <w:szCs w:val="28"/>
        </w:rPr>
      </w:pPr>
      <w:r w:rsidRPr="00F659DF">
        <w:rPr>
          <w:sz w:val="28"/>
          <w:szCs w:val="28"/>
        </w:rPr>
        <w:t>Domov seniorů Jindřichův Hradec</w:t>
      </w:r>
    </w:p>
    <w:p w:rsidR="006966F1" w:rsidRDefault="006966F1" w:rsidP="007E19BE">
      <w:pPr>
        <w:jc w:val="center"/>
      </w:pPr>
      <w:r w:rsidRPr="00730F49">
        <w:rPr>
          <w:noProof/>
        </w:rPr>
        <w:drawing>
          <wp:inline distT="0" distB="0" distL="0" distR="0" wp14:anchorId="308C2A82" wp14:editId="0C479678">
            <wp:extent cx="2966400" cy="1976400"/>
            <wp:effectExtent l="0" t="0" r="5715" b="5080"/>
            <wp:docPr id="3" name="Obrázek 3" descr="C:\Users\Uživatel\Documents\My Pictures\akce_dd\prezentační foto\bu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cuments\My Pictures\akce_dd\prezentační foto\bud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00" cy="19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6E" w:rsidRDefault="0044186E">
      <w:r>
        <w:t xml:space="preserve">  </w:t>
      </w:r>
    </w:p>
    <w:p w:rsidR="006966F1" w:rsidRDefault="006966F1">
      <w:r w:rsidRPr="00F659DF">
        <w:rPr>
          <w:sz w:val="28"/>
          <w:szCs w:val="28"/>
        </w:rPr>
        <w:t>Klientům naší pobytové sociální služby poskytujeme</w:t>
      </w:r>
      <w:r>
        <w:t>:</w:t>
      </w:r>
    </w:p>
    <w:p w:rsidR="006966F1" w:rsidRDefault="006966F1"/>
    <w:p w:rsidR="006966F1" w:rsidRPr="00F659DF" w:rsidRDefault="006966F1">
      <w:pPr>
        <w:rPr>
          <w:sz w:val="28"/>
          <w:szCs w:val="28"/>
        </w:rPr>
      </w:pPr>
      <w:r>
        <w:t xml:space="preserve">                         </w:t>
      </w:r>
      <w:proofErr w:type="gramStart"/>
      <w:r w:rsidRPr="00F659DF">
        <w:rPr>
          <w:sz w:val="28"/>
          <w:szCs w:val="28"/>
        </w:rPr>
        <w:t xml:space="preserve">Ubytování                         </w:t>
      </w:r>
      <w:r w:rsidR="00FF69DD" w:rsidRPr="00F659DF">
        <w:rPr>
          <w:sz w:val="28"/>
          <w:szCs w:val="28"/>
        </w:rPr>
        <w:t xml:space="preserve">          </w:t>
      </w:r>
      <w:r w:rsidRPr="00F659DF">
        <w:rPr>
          <w:sz w:val="28"/>
          <w:szCs w:val="28"/>
        </w:rPr>
        <w:t xml:space="preserve">                            Stravu</w:t>
      </w:r>
      <w:proofErr w:type="gramEnd"/>
    </w:p>
    <w:p w:rsidR="006966F1" w:rsidRDefault="006966F1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62AA6AC" wp14:editId="0D490B12">
            <wp:extent cx="2016000" cy="1137600"/>
            <wp:effectExtent l="0" t="0" r="3810" b="5715"/>
            <wp:docPr id="4" name="Obrázek 4" descr="Výsledek obrázku pro postel kreslená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postel kreslená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FF69DD">
        <w:t xml:space="preserve">   </w:t>
      </w:r>
      <w:r>
        <w:t xml:space="preserve">     </w:t>
      </w:r>
      <w:r w:rsidR="00FF69DD">
        <w:t xml:space="preserve">            </w:t>
      </w:r>
      <w:r>
        <w:t xml:space="preserve">            </w:t>
      </w:r>
      <w:r>
        <w:rPr>
          <w:noProof/>
          <w:color w:val="0000FF"/>
        </w:rPr>
        <w:drawing>
          <wp:inline distT="0" distB="0" distL="0" distR="0" wp14:anchorId="58A69DC5" wp14:editId="0AFF785E">
            <wp:extent cx="1238400" cy="928800"/>
            <wp:effectExtent l="0" t="0" r="0" b="5080"/>
            <wp:docPr id="6" name="Obrázek 6" descr="Jídlo na talíři — Stockový vektor #11920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ídlo na talíři — Stockový vektor #1192004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F1" w:rsidRDefault="006966F1"/>
    <w:p w:rsidR="006966F1" w:rsidRPr="00F659DF" w:rsidRDefault="006966F1">
      <w:pPr>
        <w:rPr>
          <w:sz w:val="28"/>
          <w:szCs w:val="28"/>
        </w:rPr>
      </w:pPr>
      <w:r w:rsidRPr="00F659DF">
        <w:rPr>
          <w:sz w:val="28"/>
          <w:szCs w:val="28"/>
        </w:rPr>
        <w:t xml:space="preserve">               Pomoc při </w:t>
      </w:r>
      <w:proofErr w:type="gramStart"/>
      <w:r w:rsidRPr="00F659DF">
        <w:rPr>
          <w:sz w:val="28"/>
          <w:szCs w:val="28"/>
        </w:rPr>
        <w:t xml:space="preserve">hygieně                   </w:t>
      </w:r>
      <w:r w:rsidR="00BD46B8" w:rsidRPr="00F659DF">
        <w:rPr>
          <w:sz w:val="28"/>
          <w:szCs w:val="28"/>
        </w:rPr>
        <w:t xml:space="preserve">  </w:t>
      </w:r>
      <w:r w:rsidRPr="00F659DF">
        <w:rPr>
          <w:sz w:val="28"/>
          <w:szCs w:val="28"/>
        </w:rPr>
        <w:t xml:space="preserve">     </w:t>
      </w:r>
      <w:r w:rsidR="00FF69DD" w:rsidRPr="00F659DF">
        <w:rPr>
          <w:sz w:val="28"/>
          <w:szCs w:val="28"/>
        </w:rPr>
        <w:t xml:space="preserve">           </w:t>
      </w:r>
      <w:r w:rsidRPr="00F659DF">
        <w:rPr>
          <w:sz w:val="28"/>
          <w:szCs w:val="28"/>
        </w:rPr>
        <w:t xml:space="preserve">           Ošetřovatelskou</w:t>
      </w:r>
      <w:proofErr w:type="gramEnd"/>
      <w:r w:rsidRPr="00F659DF">
        <w:rPr>
          <w:sz w:val="28"/>
          <w:szCs w:val="28"/>
        </w:rPr>
        <w:t xml:space="preserve"> péči</w:t>
      </w:r>
    </w:p>
    <w:p w:rsidR="006966F1" w:rsidRDefault="006966F1">
      <w:r>
        <w:rPr>
          <w:noProof/>
        </w:rPr>
        <w:drawing>
          <wp:inline distT="0" distB="0" distL="0" distR="0" wp14:anchorId="42F240D2" wp14:editId="62AD9533">
            <wp:extent cx="2145600" cy="1188000"/>
            <wp:effectExtent l="0" t="0" r="7620" b="0"/>
            <wp:docPr id="8" name="Obrázek 8" descr="Koupel a ručník. kreslený —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upel a ručník. kreslený — stock ilustra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="00FF69DD">
        <w:t xml:space="preserve">           </w:t>
      </w:r>
      <w:r>
        <w:t xml:space="preserve">    </w:t>
      </w:r>
      <w:r>
        <w:rPr>
          <w:noProof/>
        </w:rPr>
        <w:drawing>
          <wp:inline distT="0" distB="0" distL="0" distR="0" wp14:anchorId="7B2B30B7" wp14:editId="42F8E3CE">
            <wp:extent cx="1756800" cy="1090800"/>
            <wp:effectExtent l="0" t="0" r="0" b="0"/>
            <wp:docPr id="7" name="Obrázek 7" descr="Usmíval se jistý lékař a sestra na pozadí ordinaci —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smíval se jistý lékař a sestra na pozadí ordinaci — stock ilustra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F1" w:rsidRDefault="006966F1"/>
    <w:p w:rsidR="002B50AA" w:rsidRDefault="002B50AA"/>
    <w:p w:rsidR="006966F1" w:rsidRPr="00F659DF" w:rsidRDefault="006966F1" w:rsidP="00BD46B8">
      <w:pPr>
        <w:jc w:val="center"/>
        <w:rPr>
          <w:sz w:val="28"/>
          <w:szCs w:val="28"/>
        </w:rPr>
      </w:pPr>
      <w:r w:rsidRPr="00F659DF">
        <w:rPr>
          <w:sz w:val="28"/>
          <w:szCs w:val="28"/>
        </w:rPr>
        <w:t>Úklid pokoje, praní a žehlení prádla</w:t>
      </w:r>
    </w:p>
    <w:p w:rsidR="006966F1" w:rsidRDefault="006966F1">
      <w:r>
        <w:t xml:space="preserve"> </w:t>
      </w:r>
    </w:p>
    <w:p w:rsidR="006966F1" w:rsidRDefault="006966F1">
      <w: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F9DB55D" wp14:editId="40439C75">
            <wp:extent cx="1342800" cy="1602000"/>
            <wp:effectExtent l="0" t="0" r="0" b="0"/>
            <wp:docPr id="12" name="Obrázek 12" descr="Výsledek obrázku pro úklid kreslené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ýsledek obrázku pro úklid kreslené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F69DD">
        <w:rPr>
          <w:rFonts w:ascii="Tahoma" w:hAnsi="Tahoma" w:cs="Tahoma"/>
          <w:noProof/>
          <w:color w:val="333333"/>
          <w:sz w:val="20"/>
          <w:szCs w:val="20"/>
        </w:rPr>
        <w:t xml:space="preserve">               </w:t>
      </w:r>
      <w:r>
        <w:rPr>
          <w:rFonts w:ascii="Tahoma" w:hAnsi="Tahoma" w:cs="Tahoma"/>
          <w:noProof/>
          <w:color w:val="333333"/>
          <w:sz w:val="20"/>
          <w:szCs w:val="20"/>
        </w:rPr>
        <w:drawing>
          <wp:inline distT="0" distB="0" distL="0" distR="0" wp14:anchorId="36758799" wp14:editId="55DFD9D7">
            <wp:extent cx="1335600" cy="1335600"/>
            <wp:effectExtent l="0" t="0" r="0" b="0"/>
            <wp:docPr id="11" name="Obrázek 11" descr="http://program.autiste.cz/images/aplikace/nakupovani/obchody/domaci-potreby/350x350/pra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ogram.autiste.cz/images/aplikace/nakupovani/obchody/domaci-potreby/350x350/prack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00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F69DD">
        <w:rPr>
          <w:rFonts w:ascii="Arial" w:hAnsi="Arial" w:cs="Arial"/>
          <w:noProof/>
          <w:color w:val="0000FF"/>
          <w:sz w:val="27"/>
          <w:szCs w:val="27"/>
        </w:rPr>
        <w:t xml:space="preserve">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577BBC9" wp14:editId="7D6BD666">
            <wp:extent cx="1256400" cy="1774800"/>
            <wp:effectExtent l="0" t="0" r="1270" b="0"/>
            <wp:docPr id="10" name="Obrázek 10" descr="Související obrázek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ouvisející obrázek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F1" w:rsidRDefault="006966F1"/>
    <w:p w:rsidR="006966F1" w:rsidRDefault="006966F1"/>
    <w:p w:rsidR="006966F1" w:rsidRPr="00F659DF" w:rsidRDefault="00533A92" w:rsidP="00BD46B8">
      <w:pPr>
        <w:jc w:val="center"/>
        <w:rPr>
          <w:sz w:val="28"/>
          <w:szCs w:val="28"/>
        </w:rPr>
      </w:pPr>
      <w:r w:rsidRPr="00F659DF">
        <w:rPr>
          <w:sz w:val="28"/>
          <w:szCs w:val="28"/>
        </w:rPr>
        <w:t>Kulturní akce, sportovní aktivity, aktivizační dílny</w:t>
      </w:r>
    </w:p>
    <w:p w:rsidR="00533A92" w:rsidRDefault="00533A92"/>
    <w:p w:rsidR="00533A92" w:rsidRDefault="00533A92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1D57BD5" wp14:editId="35FC7185">
            <wp:extent cx="1288800" cy="1299600"/>
            <wp:effectExtent l="0" t="0" r="6985" b="0"/>
            <wp:docPr id="14" name="Obrázek 14" descr="Výsledek obrázku pro hudba harmonika zpěv kreslené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ýsledek obrázku pro hudba harmonika zpěv kreslené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00" cy="12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551600" cy="1242000"/>
            <wp:effectExtent l="0" t="0" r="0" b="0"/>
            <wp:docPr id="9" name="Obrázek 9" descr="http://www.englishexercises.org/makeagame/my_documents/my_pictures/2010/ago/151_aacam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exercises.org/makeagame/my_documents/my_pictures/2010/ago/151_aacamp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2B50AA">
        <w:rPr>
          <w:noProof/>
          <w:color w:val="0000FF"/>
        </w:rPr>
        <w:drawing>
          <wp:inline distT="0" distB="0" distL="0" distR="0" wp14:anchorId="76769A35" wp14:editId="3F06D18C">
            <wp:extent cx="1497600" cy="1497600"/>
            <wp:effectExtent l="0" t="0" r="7620" b="7620"/>
            <wp:docPr id="16" name="Obrázek 16" descr="Ilustrace kreslené basketbalista. Chlapec s basketbalový míč — Stockový vektor #10655659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lustrace kreslené basketbalista. Chlapec s basketbalový míč — Stockový vektor #10655659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0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0AA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37A4359" wp14:editId="3476987B">
            <wp:extent cx="1958400" cy="1328400"/>
            <wp:effectExtent l="0" t="0" r="3810" b="5715"/>
            <wp:docPr id="17" name="Obrázek 17" descr="Výsledek obrázku pro pletení  kreslené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ýsledek obrázku pro pletení  kreslené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AA" w:rsidRDefault="002B50AA"/>
    <w:p w:rsidR="002B50AA" w:rsidRDefault="002B50AA"/>
    <w:p w:rsidR="002B50AA" w:rsidRPr="00F659DF" w:rsidRDefault="002B50AA">
      <w:pPr>
        <w:rPr>
          <w:sz w:val="28"/>
          <w:szCs w:val="28"/>
        </w:rPr>
      </w:pPr>
      <w:r w:rsidRPr="00F659DF">
        <w:rPr>
          <w:sz w:val="28"/>
          <w:szCs w:val="28"/>
        </w:rPr>
        <w:t>Za ubytování a stravu měsíčně zaplatíte:</w:t>
      </w:r>
    </w:p>
    <w:p w:rsidR="002B50AA" w:rsidRDefault="002B50AA"/>
    <w:p w:rsidR="002B50AA" w:rsidRDefault="002B50AA"/>
    <w:p w:rsidR="002B50AA" w:rsidRDefault="002B50AA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3842</wp:posOffset>
            </wp:positionH>
            <wp:positionV relativeFrom="paragraph">
              <wp:posOffset>-96</wp:posOffset>
            </wp:positionV>
            <wp:extent cx="1951200" cy="1306800"/>
            <wp:effectExtent l="0" t="0" r="0" b="8255"/>
            <wp:wrapThrough wrapText="bothSides">
              <wp:wrapPolygon edited="0">
                <wp:start x="0" y="0"/>
                <wp:lineTo x="0" y="21421"/>
                <wp:lineTo x="21305" y="21421"/>
                <wp:lineTo x="21305" y="0"/>
                <wp:lineTo x="0" y="0"/>
              </wp:wrapPolygon>
            </wp:wrapThrough>
            <wp:docPr id="13" name="Obrázek 13" descr="Související obrázek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ouvisející obrázek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2B50AA" w:rsidRDefault="002B50AA"/>
    <w:p w:rsidR="006966F1" w:rsidRDefault="00C66A72">
      <w:pPr>
        <w:rPr>
          <w:sz w:val="36"/>
          <w:szCs w:val="36"/>
        </w:rPr>
      </w:pPr>
      <w:r>
        <w:rPr>
          <w:sz w:val="36"/>
          <w:szCs w:val="36"/>
        </w:rPr>
        <w:t>13.832</w:t>
      </w:r>
      <w:bookmarkStart w:id="0" w:name="_GoBack"/>
      <w:bookmarkEnd w:id="0"/>
      <w:r w:rsidR="00D01B7E">
        <w:rPr>
          <w:sz w:val="36"/>
          <w:szCs w:val="36"/>
        </w:rPr>
        <w:t xml:space="preserve">,- </w:t>
      </w:r>
      <w:r w:rsidR="002B50AA" w:rsidRPr="002B50AA">
        <w:rPr>
          <w:sz w:val="36"/>
          <w:szCs w:val="36"/>
        </w:rPr>
        <w:t xml:space="preserve"> Kč</w:t>
      </w:r>
      <w:r w:rsidR="00F659DF">
        <w:rPr>
          <w:sz w:val="36"/>
          <w:szCs w:val="36"/>
        </w:rPr>
        <w:t xml:space="preserve">    +   </w:t>
      </w:r>
      <w:r w:rsidR="007521D5">
        <w:rPr>
          <w:sz w:val="36"/>
          <w:szCs w:val="36"/>
        </w:rPr>
        <w:t xml:space="preserve"> příspěvek na péči </w:t>
      </w:r>
    </w:p>
    <w:p w:rsidR="007521D5" w:rsidRDefault="007521D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972000" cy="727200"/>
            <wp:effectExtent l="0" t="0" r="0" b="0"/>
            <wp:docPr id="15" name="Obrázek 15" descr="Výsledek obrázku pro úřad práce znak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úřad práce znak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AA" w:rsidRDefault="002B50AA">
      <w:pPr>
        <w:rPr>
          <w:sz w:val="36"/>
          <w:szCs w:val="36"/>
        </w:rPr>
      </w:pPr>
    </w:p>
    <w:p w:rsidR="002B50AA" w:rsidRDefault="002B50AA" w:rsidP="002B50AA">
      <w:pPr>
        <w:rPr>
          <w:sz w:val="36"/>
          <w:szCs w:val="36"/>
        </w:rPr>
      </w:pPr>
    </w:p>
    <w:p w:rsidR="002B50AA" w:rsidRPr="00F659DF" w:rsidRDefault="002B50AA" w:rsidP="002B50AA">
      <w:pPr>
        <w:rPr>
          <w:sz w:val="28"/>
          <w:szCs w:val="28"/>
        </w:rPr>
      </w:pPr>
      <w:r w:rsidRPr="00F659DF">
        <w:rPr>
          <w:sz w:val="28"/>
          <w:szCs w:val="28"/>
        </w:rPr>
        <w:t>Pokud máte o službu zájem, vyplňte žádost</w:t>
      </w:r>
      <w:r w:rsidR="005E6E42" w:rsidRPr="00F659DF">
        <w:rPr>
          <w:sz w:val="28"/>
          <w:szCs w:val="28"/>
        </w:rPr>
        <w:t>.</w:t>
      </w:r>
    </w:p>
    <w:p w:rsidR="002B50AA" w:rsidRDefault="002B50AA" w:rsidP="002B50AA"/>
    <w:p w:rsidR="002B50AA" w:rsidRDefault="002B50AA" w:rsidP="002B50AA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501200" cy="1501200"/>
            <wp:effectExtent l="0" t="0" r="3810" b="3810"/>
            <wp:docPr id="18" name="Obrázek 18" descr="Výsledek obrázku pro formulář  kreslené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formulář  kreslené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5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44186E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587600" cy="1587600"/>
            <wp:effectExtent l="0" t="0" r="0" b="0"/>
            <wp:docPr id="21" name="Obrázek 21" descr="Výsledek obrázku pro telefon kreslené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ek obrázku pro telefon kreslené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15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86E">
        <w:t xml:space="preserve">  </w:t>
      </w:r>
      <w:r w:rsidR="0044186E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972800" cy="1634400"/>
            <wp:effectExtent l="0" t="0" r="8890" b="4445"/>
            <wp:docPr id="22" name="Obrázek 22" descr="Výsledek obrázku pro dopis kreslené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ek obrázku pro dopis kreslené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6E" w:rsidRDefault="0044186E" w:rsidP="002B50AA"/>
    <w:p w:rsidR="0044186E" w:rsidRDefault="0044186E" w:rsidP="002B50AA"/>
    <w:p w:rsidR="00F659DF" w:rsidRDefault="00F659DF" w:rsidP="002B50AA"/>
    <w:p w:rsidR="0044186E" w:rsidRPr="00F659DF" w:rsidRDefault="00402774" w:rsidP="002B50AA">
      <w:pPr>
        <w:rPr>
          <w:sz w:val="28"/>
          <w:szCs w:val="28"/>
        </w:rPr>
      </w:pPr>
      <w:r w:rsidRPr="00F659DF">
        <w:rPr>
          <w:sz w:val="28"/>
          <w:szCs w:val="28"/>
        </w:rPr>
        <w:t xml:space="preserve">Žádost bude </w:t>
      </w:r>
      <w:proofErr w:type="gramStart"/>
      <w:r w:rsidRPr="00F659DF">
        <w:rPr>
          <w:sz w:val="28"/>
          <w:szCs w:val="28"/>
        </w:rPr>
        <w:t>posouzena a pokud</w:t>
      </w:r>
      <w:proofErr w:type="gramEnd"/>
      <w:r w:rsidRPr="00F659DF">
        <w:rPr>
          <w:sz w:val="28"/>
          <w:szCs w:val="28"/>
        </w:rPr>
        <w:t xml:space="preserve"> bude volné místo, budete pozváni k příchodu.</w:t>
      </w:r>
    </w:p>
    <w:p w:rsidR="0044186E" w:rsidRDefault="0044186E" w:rsidP="002B50AA"/>
    <w:p w:rsidR="0044186E" w:rsidRDefault="0044186E" w:rsidP="002B50AA">
      <w:pPr>
        <w:rPr>
          <w:rFonts w:ascii="Arial" w:hAnsi="Arial" w:cs="Arial"/>
          <w:noProof/>
          <w:color w:val="2884D1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54000" cy="1234800"/>
            <wp:effectExtent l="0" t="0" r="0" b="3810"/>
            <wp:docPr id="24" name="Obrázek 24" descr="Výsledek obrázku pro stůl a úřednice kreslené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ýsledek obrázku pro stůl a úřednice kreslené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12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884D1"/>
        </w:rPr>
        <w:t xml:space="preserve">                                </w:t>
      </w:r>
      <w:r>
        <w:rPr>
          <w:rFonts w:ascii="Arial" w:hAnsi="Arial" w:cs="Arial"/>
          <w:noProof/>
          <w:color w:val="2884D1"/>
        </w:rPr>
        <w:drawing>
          <wp:inline distT="0" distB="0" distL="0" distR="0">
            <wp:extent cx="1033200" cy="867600"/>
            <wp:effectExtent l="0" t="0" r="0" b="8890"/>
            <wp:docPr id="20" name="Obrázek 20" descr="alt=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t=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EC" w:rsidRDefault="00E133EC" w:rsidP="002B50AA">
      <w:pPr>
        <w:rPr>
          <w:rFonts w:ascii="Arial" w:hAnsi="Arial" w:cs="Arial"/>
          <w:noProof/>
          <w:color w:val="2884D1"/>
        </w:rPr>
      </w:pPr>
    </w:p>
    <w:p w:rsidR="00E133EC" w:rsidRDefault="00E133EC" w:rsidP="002B50AA">
      <w:pPr>
        <w:rPr>
          <w:rFonts w:ascii="Arial" w:hAnsi="Arial" w:cs="Arial"/>
          <w:noProof/>
          <w:color w:val="2884D1"/>
        </w:rPr>
      </w:pPr>
    </w:p>
    <w:p w:rsidR="00E133EC" w:rsidRPr="00854EAA" w:rsidRDefault="00E133EC" w:rsidP="002B50AA">
      <w:pPr>
        <w:rPr>
          <w:rFonts w:ascii="Arial" w:hAnsi="Arial" w:cs="Arial"/>
          <w:noProof/>
          <w:sz w:val="20"/>
          <w:szCs w:val="20"/>
        </w:rPr>
      </w:pPr>
      <w:r w:rsidRPr="00E133EC">
        <w:rPr>
          <w:rFonts w:ascii="Arial" w:hAnsi="Arial" w:cs="Arial"/>
          <w:noProof/>
          <w:sz w:val="20"/>
          <w:szCs w:val="20"/>
        </w:rPr>
        <w:t xml:space="preserve">V Jindřichově Hradci, dne </w:t>
      </w:r>
      <w:r w:rsidR="00F741D3">
        <w:rPr>
          <w:rFonts w:ascii="Arial" w:hAnsi="Arial" w:cs="Arial"/>
          <w:noProof/>
          <w:sz w:val="20"/>
          <w:szCs w:val="20"/>
        </w:rPr>
        <w:t>11. 2. 2022</w:t>
      </w:r>
      <w:r w:rsidRPr="00E133EC">
        <w:rPr>
          <w:rFonts w:ascii="Arial" w:hAnsi="Arial" w:cs="Arial"/>
          <w:noProof/>
          <w:sz w:val="20"/>
          <w:szCs w:val="20"/>
        </w:rPr>
        <w:t xml:space="preserve">.           </w:t>
      </w:r>
      <w:r w:rsidR="00854EAA">
        <w:rPr>
          <w:rFonts w:ascii="Arial" w:hAnsi="Arial" w:cs="Arial"/>
          <w:noProof/>
          <w:sz w:val="20"/>
          <w:szCs w:val="20"/>
        </w:rPr>
        <w:t xml:space="preserve">              </w:t>
      </w:r>
      <w:r w:rsidRPr="00E133EC">
        <w:rPr>
          <w:rFonts w:ascii="Arial" w:hAnsi="Arial" w:cs="Arial"/>
          <w:noProof/>
          <w:sz w:val="20"/>
          <w:szCs w:val="20"/>
        </w:rPr>
        <w:t xml:space="preserve">             Mgr. Radka Stejskalová, vedoucí DS J.Hradec                          </w:t>
      </w:r>
    </w:p>
    <w:sectPr w:rsidR="00E133EC" w:rsidRPr="00854EAA" w:rsidSect="00696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F1"/>
    <w:rsid w:val="002B50AA"/>
    <w:rsid w:val="00402774"/>
    <w:rsid w:val="0044186E"/>
    <w:rsid w:val="00533A92"/>
    <w:rsid w:val="00575D71"/>
    <w:rsid w:val="005E6E42"/>
    <w:rsid w:val="006966F1"/>
    <w:rsid w:val="007521D5"/>
    <w:rsid w:val="007E19BE"/>
    <w:rsid w:val="00854EAA"/>
    <w:rsid w:val="00BD46B8"/>
    <w:rsid w:val="00C66A72"/>
    <w:rsid w:val="00D01B7E"/>
    <w:rsid w:val="00E133EC"/>
    <w:rsid w:val="00F659DF"/>
    <w:rsid w:val="00F741D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22722-B1BA-43ED-8B3A-46C3C359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966F1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966F1"/>
    <w:rPr>
      <w:rFonts w:ascii="Arial" w:eastAsia="Times New Roman" w:hAnsi="Arial" w:cs="Arial"/>
      <w:b/>
      <w:bCs/>
      <w:sz w:val="16"/>
      <w:szCs w:val="32"/>
      <w:lang w:eastAsia="cs-CZ"/>
    </w:rPr>
  </w:style>
  <w:style w:type="character" w:styleId="Hypertextovodkaz">
    <w:name w:val="Hyperlink"/>
    <w:rsid w:val="006966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9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9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hyperlink" Target="https://www.google.cz/url?sa=i&amp;rct=j&amp;q=&amp;esrc=s&amp;source=images&amp;cd=&amp;cad=rja&amp;uact=8&amp;ved=0ahUKEwj_jLuX7svVAhVHlxoKHeKzDEwQjRwIBw&amp;url=https://portal.mpsv.cz/sz/download/logo&amp;psig=AFQjCNGf-p0x9zI-iXbKh82I_RAPd6DvRw&amp;ust=1502426677156218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34" Type="http://schemas.openxmlformats.org/officeDocument/2006/relationships/hyperlink" Target="https://www.google.cz/url?sa=i&amp;rct=j&amp;q=&amp;esrc=s&amp;source=images&amp;cd=&amp;cad=rja&amp;uact=8&amp;ved=0ahUKEwjEgMTymMrVAhVYOMAKHaW_CvIQjRwIBw&amp;url=http://cz.depositphotos.com/113775202/stock-illustration-office-worker-sitting-at-the.html&amp;psig=AFQjCNFfoUVbOkZAvdXfxSMuVlymFK4doQ&amp;ust=1502369558146532" TargetMode="External"/><Relationship Id="rId7" Type="http://schemas.openxmlformats.org/officeDocument/2006/relationships/hyperlink" Target="https://www.google.cz/url?sa=i&amp;rct=j&amp;q=&amp;esrc=s&amp;source=images&amp;cd=&amp;cad=rja&amp;uact=8&amp;ved=0ahUKEwj4pIChh8rVAhXiCMAKHRClAroQjRwIBw&amp;url=https://pixabay.com/cs/postel-nemocnice-l%C3%A9ka%C5%99sk%C3%A9-zdrav%C3%AD-311372/&amp;psig=AFQjCNGb3fEjlieRy7jtl98ZEPCtdI_8Lw&amp;ust=1502364782441253" TargetMode="External"/><Relationship Id="rId12" Type="http://schemas.openxmlformats.org/officeDocument/2006/relationships/hyperlink" Target="https://www.google.cz/url?sa=i&amp;rct=j&amp;q=&amp;esrc=s&amp;source=images&amp;cd=&amp;ved=0ahUKEwifm_WpjMrVAhVmKMAKHZXnAwUQjRwIBw&amp;url=http://www.klubprodetislunicko.estranky.cz/clanky/aktuality.html&amp;psig=AFQjCNGmZsQMx_w5TfEdsX7Gb3AluAiMcw&amp;ust=1502366083982277" TargetMode="External"/><Relationship Id="rId17" Type="http://schemas.openxmlformats.org/officeDocument/2006/relationships/hyperlink" Target="https://www.google.cz/url?sa=i&amp;rct=j&amp;q=&amp;esrc=s&amp;source=images&amp;cd=&amp;cad=rja&amp;uact=8&amp;ved=0ahUKEwjZhf--kcrVAhVMB8AKHQj_DD8QjRwIBw&amp;url=https://is.muni.cz/th/425525/pedf_b_b1/Bakalarska_prace__Tradice_a_zvyky_v_obci_Pysel_jako_inspirace_pro_cinnosti_v_materske_skole.doc&amp;psig=AFQjCNHJHm24YqWGkXZH0VT_tDbM5c7b9A&amp;ust=1502367547671752" TargetMode="External"/><Relationship Id="rId25" Type="http://schemas.openxmlformats.org/officeDocument/2006/relationships/image" Target="media/image15.jpeg"/><Relationship Id="rId33" Type="http://schemas.openxmlformats.org/officeDocument/2006/relationships/image" Target="media/image19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https://st2.depositphotos.com/1005331/10655/v/950/depositphotos_106556596-stock-illustration-illustration-of-cartoon-basketball-player.jpg" TargetMode="External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hyperlink" Target="https://www.google.cz/url?sa=i&amp;rct=j&amp;q=&amp;esrc=s&amp;source=images&amp;cd=&amp;cad=rja&amp;uact=8&amp;ved=0ahUKEwi77bKojcrVAhWJL8AKHZiyDYIQjRwIBw&amp;url=http://cz.depositphotos.com/43405679/stock-photo-czech-money.html&amp;psig=AFQjCNHAmEtP-9vd2ArrADLLRyTTXutL-w&amp;ust=1502366429285396" TargetMode="External"/><Relationship Id="rId32" Type="http://schemas.openxmlformats.org/officeDocument/2006/relationships/hyperlink" Target="https://www.google.cz/url?sa=i&amp;rct=j&amp;q=&amp;esrc=s&amp;source=images&amp;cd=&amp;cad=rja&amp;uact=8&amp;ved=0ahUKEwjyxt_BmMrVAhUkOsAKHQy6C_gQjRwIBw&amp;url=http://www.zshornibenesov.cz/slohovka_14.php&amp;psig=AFQjCNEFdSh-fyz-FNPG0nfVTnLmj4GHWg&amp;ust=1502369448447252" TargetMode="External"/><Relationship Id="rId37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hyperlink" Target="https://www.google.cz/url?sa=i&amp;rct=j&amp;q=&amp;esrc=s&amp;source=images&amp;cd=&amp;cad=rja&amp;uact=8&amp;ved=0ahUKEwj5kvuki8rVAhVjFMAKHXEqAgcQjRwIBw&amp;url=http://es.123rf.com/photo_55023679_retrato-de-cuerpo-entero-de-la-ropa-de-la-mujer-joven-de-planchar-tareas-del-hogar-aislado-en-blanco.html&amp;psig=AFQjCNHVDhwjcaxmZPZGZcD9sAxGHNurVw&amp;ust=1502365871333564" TargetMode="External"/><Relationship Id="rId23" Type="http://schemas.openxmlformats.org/officeDocument/2006/relationships/image" Target="media/image14.jpeg"/><Relationship Id="rId28" Type="http://schemas.openxmlformats.org/officeDocument/2006/relationships/hyperlink" Target="https://www.google.cz/url?sa=i&amp;rct=j&amp;q=&amp;esrc=s&amp;source=images&amp;cd=&amp;cad=rja&amp;uact=8&amp;ved=0ahUKEwiD4M_klcrVAhWiKsAKHdMWB-UQjRwIBw&amp;url=https://cz.depositphotos.com/136663860/stock-photo-cartoon-figure-filling-out-feedback.html&amp;psig=AFQjCNHl5Oc4SKjMLjiC-n6xNz9LY32R8w&amp;ust=1502368712107207" TargetMode="External"/><Relationship Id="rId36" Type="http://schemas.openxmlformats.org/officeDocument/2006/relationships/hyperlink" Target="http://clipart-library.com/image_gallery/387463.png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2.gif"/><Relationship Id="rId31" Type="http://schemas.openxmlformats.org/officeDocument/2006/relationships/image" Target="media/image18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hyperlink" Target="https://www.google.cz/url?sa=i&amp;rct=j&amp;q=&amp;esrc=s&amp;source=images&amp;cd=&amp;cad=rja&amp;uact=8&amp;ved=0ahUKEwiPzP3hlMrVAhUjLMAKHc1iDFwQjRwIBw&amp;url=https://cz.depositphotos.com/25958947/stock-illustration-vector-cartoon-of-grandmother-knitting.html&amp;psig=AFQjCNHVAl5Zvs_s_9KR1ZX1LdqnT8_u2g&amp;ust=1502368446114991" TargetMode="External"/><Relationship Id="rId27" Type="http://schemas.openxmlformats.org/officeDocument/2006/relationships/image" Target="media/image16.jpeg"/><Relationship Id="rId30" Type="http://schemas.openxmlformats.org/officeDocument/2006/relationships/hyperlink" Target="https://www.google.cz/url?sa=i&amp;rct=j&amp;q=&amp;esrc=s&amp;source=images&amp;cd=&amp;cad=rja&amp;uact=8&amp;ved=0ahUKEwi4trSpmMrVAhVqI8AKHWVDAiQQjRwIBw&amp;url=https://cz.depositphotos.com/64849987/stock-illustration-cartoon-retro-rotary-telephone.html&amp;psig=AFQjCNE8wJONPZpRG70hWzPF7IwVRsOd6w&amp;ust=1502369398754577" TargetMode="External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15</cp:revision>
  <cp:lastPrinted>2020-01-13T13:36:00Z</cp:lastPrinted>
  <dcterms:created xsi:type="dcterms:W3CDTF">2017-08-09T11:58:00Z</dcterms:created>
  <dcterms:modified xsi:type="dcterms:W3CDTF">2023-01-02T10:44:00Z</dcterms:modified>
</cp:coreProperties>
</file>